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C5" w:rsidRDefault="002A49A1">
      <w:bookmarkStart w:id="0" w:name="_GoBack"/>
      <w:bookmarkEnd w:id="0"/>
      <w:r>
        <w:t>American Leading up to WWII and Mobilization</w:t>
      </w:r>
    </w:p>
    <w:p w:rsidR="002A49A1" w:rsidRDefault="002A49A1"/>
    <w:p w:rsidR="002A49A1" w:rsidRDefault="002A49A1">
      <w:r>
        <w:t>Neutrality Acts: USA is isolationist</w:t>
      </w:r>
    </w:p>
    <w:p w:rsidR="002A49A1" w:rsidRDefault="002A49A1">
      <w:r>
        <w:tab/>
        <w:t>-1939: FDR revision to include “cash and carry” (hope is to help Allies)</w:t>
      </w:r>
    </w:p>
    <w:p w:rsidR="002A49A1" w:rsidRDefault="002A49A1">
      <w:r>
        <w:t>Destroyer for Bases Deal: in order to avoid the Neutrality Acts, FDR organizes a deal with GB to trade 50 American warships for access to British military bases</w:t>
      </w:r>
    </w:p>
    <w:p w:rsidR="002A49A1" w:rsidRDefault="002A49A1"/>
    <w:p w:rsidR="002A49A1" w:rsidRDefault="002A49A1">
      <w:r>
        <w:t>Shift in American opinions: isolationism to support for offering limited aid to the Allies</w:t>
      </w:r>
    </w:p>
    <w:p w:rsidR="002A49A1" w:rsidRDefault="002A49A1">
      <w:r>
        <w:tab/>
        <w:t>-due to German invasion of France and miracle at Dunkirk</w:t>
      </w:r>
    </w:p>
    <w:p w:rsidR="002A49A1" w:rsidRDefault="002A49A1">
      <w:r>
        <w:t>Fight for Freedom Committee: repeal neutrality laws and stronger action against Germany</w:t>
      </w:r>
    </w:p>
    <w:p w:rsidR="002A49A1" w:rsidRDefault="002A49A1">
      <w:r>
        <w:t>Committee to Defend America by Aiding Allies: led by William Allen White, increased American aid to the Allies but opposed armed intervention</w:t>
      </w:r>
    </w:p>
    <w:p w:rsidR="002A49A1" w:rsidRDefault="002A49A1">
      <w:r>
        <w:t xml:space="preserve">America First Committee: isolationist group that firmly opposed any intervention or aid to the Allies (Charles Lindbergh, </w:t>
      </w:r>
      <w:r w:rsidR="005B4CDC">
        <w:t>Gerald Nye)</w:t>
      </w:r>
    </w:p>
    <w:p w:rsidR="005B4CDC" w:rsidRDefault="005B4CDC"/>
    <w:p w:rsidR="005B4CDC" w:rsidRDefault="005B4CDC">
      <w:r>
        <w:t>Election of 1940</w:t>
      </w:r>
    </w:p>
    <w:p w:rsidR="005B4CDC" w:rsidRDefault="005B4CDC">
      <w:r>
        <w:t>-</w:t>
      </w:r>
      <w:proofErr w:type="spellStart"/>
      <w:r>
        <w:t>unpredecented</w:t>
      </w:r>
      <w:proofErr w:type="spellEnd"/>
    </w:p>
    <w:p w:rsidR="005B4CDC" w:rsidRDefault="005B4CDC">
      <w:r>
        <w:t>-change of leader might not be in the nation’s best interests</w:t>
      </w:r>
    </w:p>
    <w:p w:rsidR="005B4CDC" w:rsidRDefault="005B4CDC"/>
    <w:p w:rsidR="005B4CDC" w:rsidRDefault="005B4CDC">
      <w:r>
        <w:t xml:space="preserve">Edging </w:t>
      </w:r>
      <w:proofErr w:type="gramStart"/>
      <w:r>
        <w:t>Toward</w:t>
      </w:r>
      <w:proofErr w:type="gramEnd"/>
      <w:r>
        <w:t xml:space="preserve"> War</w:t>
      </w:r>
    </w:p>
    <w:p w:rsidR="005B4CDC" w:rsidRDefault="005B4CDC">
      <w:r>
        <w:t>FDR expanded nation’s role in the war (help Britain due to commonality in democracy)</w:t>
      </w:r>
    </w:p>
    <w:p w:rsidR="005B4CDC" w:rsidRDefault="00C2503A">
      <w:r>
        <w:t>Lend Lease Act 1940: Britain is out of money; law allows the US to lend or lease weapons to a country that is “vital to the defense of the US”</w:t>
      </w:r>
    </w:p>
    <w:p w:rsidR="00C2503A" w:rsidRDefault="00C2503A">
      <w:r>
        <w:tab/>
        <w:t>-if Britain is stocked, it will keep the US out of war</w:t>
      </w:r>
    </w:p>
    <w:p w:rsidR="00C2503A" w:rsidRDefault="00C2503A">
      <w:r>
        <w:tab/>
        <w:t>-allows US to contribute to the Allied war effort and USSR (Hitler eventually violates the non-aggression pact and invaded USSR)</w:t>
      </w:r>
    </w:p>
    <w:p w:rsidR="00C2503A" w:rsidRDefault="00C2503A">
      <w:r>
        <w:t>Hemispheric Defense Zone: problem with lend-lease in that Germany is sinking boats, and the British cannot afford this</w:t>
      </w:r>
    </w:p>
    <w:p w:rsidR="00272147" w:rsidRDefault="00272147">
      <w:r>
        <w:tab/>
        <w:t>-FDR declares the western portion of the Atlantic to be a neutral hemispheric defense zone</w:t>
      </w:r>
    </w:p>
    <w:p w:rsidR="00272147" w:rsidRDefault="00272147">
      <w:r>
        <w:tab/>
        <w:t>-US Navy to patrol this area and reveal the location of German submarines to the British</w:t>
      </w:r>
    </w:p>
    <w:p w:rsidR="00272147" w:rsidRDefault="00272147">
      <w:r>
        <w:t>Atlantic Charter: August 1941 between FDR and Churchill, committed the leaders to a postwar world of democracy, non-aggression, free trade, economic advancement, and freedom of the seas</w:t>
      </w:r>
    </w:p>
    <w:p w:rsidR="00272147" w:rsidRDefault="00272147">
      <w:r>
        <w:t xml:space="preserve">German U-boats begin firing upon American ships—hostility </w:t>
      </w:r>
    </w:p>
    <w:p w:rsidR="00272147" w:rsidRDefault="00272147"/>
    <w:p w:rsidR="00272147" w:rsidRDefault="00272147">
      <w:r>
        <w:t>Pearl Harbor</w:t>
      </w:r>
    </w:p>
    <w:p w:rsidR="00272147" w:rsidRDefault="00272147">
      <w:r>
        <w:lastRenderedPageBreak/>
        <w:t>Japan’s decision to attack was a direct result of Roosevelt’s efforts to help Britain in its war against Germany</w:t>
      </w:r>
    </w:p>
    <w:p w:rsidR="00272147" w:rsidRDefault="00272147">
      <w:r>
        <w:t>FDR had to help Britain protect its navy in Asia protected from Japan (pressure Japan)</w:t>
      </w:r>
    </w:p>
    <w:p w:rsidR="00272147" w:rsidRDefault="00272147">
      <w:r>
        <w:t>Japan depended on the US for materials such as scrap metal and oil</w:t>
      </w:r>
    </w:p>
    <w:p w:rsidR="00272147" w:rsidRDefault="00272147">
      <w:r>
        <w:t xml:space="preserve">FDR passes the Export Control Act which restricts the sale of strategic materials to Japan </w:t>
      </w:r>
    </w:p>
    <w:p w:rsidR="00272147" w:rsidRDefault="00272147">
      <w:r>
        <w:t>Japan furious and joins alliance with Germany and Italy (Axis powers)</w:t>
      </w:r>
    </w:p>
    <w:p w:rsidR="00272147" w:rsidRDefault="00272147">
      <w:r>
        <w:t>1941: lend-lease aid to China—failed strategy as Japan moves to Indochina which threatens British territory (Japan could bomb Hong Kong, Singapore, and Malacca)</w:t>
      </w:r>
    </w:p>
    <w:p w:rsidR="00272147" w:rsidRDefault="00272147">
      <w:r>
        <w:t>FDR responds by freezing Japanese assets</w:t>
      </w:r>
      <w:r w:rsidR="00157EA0">
        <w:t xml:space="preserve"> in US and sends Douglas MacArthur to Philippines to strength defenses</w:t>
      </w:r>
    </w:p>
    <w:p w:rsidR="00157EA0" w:rsidRDefault="00157EA0">
      <w:r>
        <w:t>FDR says he will undo this if Japan withdraws from China, but Japan needs resources, so they target British and Dutch colonies in Southeast Asia</w:t>
      </w:r>
    </w:p>
    <w:p w:rsidR="00157EA0" w:rsidRDefault="00157EA0">
      <w:r>
        <w:t>Japan plans to attack the Philippines and Pearl Harbor to leave the US without a navy (prepare to attack Pearl Harbor)</w:t>
      </w:r>
    </w:p>
    <w:p w:rsidR="00157EA0" w:rsidRDefault="00157EA0">
      <w:r>
        <w:t>US doubts Japan will attack Pearl Harbor due to far location, but they do on December 7, 1941</w:t>
      </w:r>
    </w:p>
    <w:p w:rsidR="00157EA0" w:rsidRDefault="00157EA0">
      <w:r>
        <w:t>Germany and Italy declare war on the US because Hitler grew tired of American navy interfering with his ships—he underestimated Americans and overestimated the Japanese</w:t>
      </w:r>
    </w:p>
    <w:p w:rsidR="00157EA0" w:rsidRDefault="00157EA0"/>
    <w:p w:rsidR="00157EA0" w:rsidRDefault="00157EA0">
      <w:r>
        <w:t>Mobilizing for War</w:t>
      </w:r>
    </w:p>
    <w:p w:rsidR="00157EA0" w:rsidRDefault="00157EA0">
      <w:r>
        <w:t>Churchill knows that victory in modern war depends on industrial power</w:t>
      </w:r>
    </w:p>
    <w:p w:rsidR="00157EA0" w:rsidRDefault="00157EA0">
      <w:r>
        <w:t>American workers are twice as productive as German workers and five times more productive that Japanese workers</w:t>
      </w:r>
    </w:p>
    <w:p w:rsidR="00157EA0" w:rsidRDefault="00157EA0">
      <w:r>
        <w:t xml:space="preserve">Part of industrial success was that FDR already begun ordering warplanes when German </w:t>
      </w:r>
      <w:proofErr w:type="spellStart"/>
      <w:r>
        <w:t>begam</w:t>
      </w:r>
      <w:proofErr w:type="spellEnd"/>
      <w:r>
        <w:t xml:space="preserve"> </w:t>
      </w:r>
      <w:proofErr w:type="spellStart"/>
      <w:r>
        <w:t>blitzkrieging</w:t>
      </w:r>
      <w:proofErr w:type="spellEnd"/>
    </w:p>
    <w:p w:rsidR="00157EA0" w:rsidRDefault="00157EA0">
      <w:proofErr w:type="spellStart"/>
      <w:r>
        <w:t>Govt</w:t>
      </w:r>
      <w:proofErr w:type="spellEnd"/>
      <w:r>
        <w:t xml:space="preserve"> issued cost plus contracts to rapidly mobilize (</w:t>
      </w:r>
      <w:proofErr w:type="spellStart"/>
      <w:r>
        <w:t>govt</w:t>
      </w:r>
      <w:proofErr w:type="spellEnd"/>
      <w:r>
        <w:t xml:space="preserve"> pays the cost of a product plus a percentage of the cost as profit)</w:t>
      </w:r>
    </w:p>
    <w:p w:rsidR="00157EA0" w:rsidRDefault="00157EA0">
      <w:r>
        <w:tab/>
        <w:t>-expensive, but gets production done quickly</w:t>
      </w:r>
    </w:p>
    <w:p w:rsidR="00157EA0" w:rsidRDefault="00157EA0">
      <w:r>
        <w:t>Reconstruction Finance Corporation: make loans to companies to help them cover the cost to convert to war production</w:t>
      </w:r>
    </w:p>
    <w:p w:rsidR="00157EA0" w:rsidRDefault="00157EA0"/>
    <w:p w:rsidR="00157EA0" w:rsidRDefault="00157EA0">
      <w:r>
        <w:t>American Industry Gets the Job Done</w:t>
      </w:r>
    </w:p>
    <w:p w:rsidR="00157EA0" w:rsidRDefault="00157EA0">
      <w:r>
        <w:t>After Pearl Harbor, almost all companies converted to war production</w:t>
      </w:r>
    </w:p>
    <w:p w:rsidR="00157EA0" w:rsidRDefault="00157EA0">
      <w:r>
        <w:t>Automobile factories began to produce trucks, jeeps, tanks (move faster on land—advantage over Germans)</w:t>
      </w:r>
    </w:p>
    <w:p w:rsidR="00157EA0" w:rsidRDefault="00157EA0">
      <w:r>
        <w:tab/>
      </w:r>
      <w:proofErr w:type="gramStart"/>
      <w:r>
        <w:t>-</w:t>
      </w:r>
      <w:proofErr w:type="spellStart"/>
      <w:r>
        <w:t>artilery</w:t>
      </w:r>
      <w:proofErr w:type="spellEnd"/>
      <w:r>
        <w:t>, rifles, mines, helmets, pontoon bridges, cooking pots, etc.</w:t>
      </w:r>
      <w:proofErr w:type="gramEnd"/>
    </w:p>
    <w:p w:rsidR="00157EA0" w:rsidRDefault="00157EA0">
      <w:r>
        <w:tab/>
        <w:t xml:space="preserve">-produces nearly 1/3 of </w:t>
      </w:r>
      <w:proofErr w:type="spellStart"/>
      <w:r>
        <w:t>milit</w:t>
      </w:r>
      <w:proofErr w:type="spellEnd"/>
      <w:r>
        <w:t xml:space="preserve"> equipment manufacturing</w:t>
      </w:r>
    </w:p>
    <w:p w:rsidR="00157EA0" w:rsidRDefault="00157EA0">
      <w:r>
        <w:t>Liberty ships</w:t>
      </w:r>
      <w:r w:rsidR="00086226">
        <w:t>-basic cargo ships that were welded (cheap, easy to build, hard to sink)</w:t>
      </w:r>
    </w:p>
    <w:p w:rsidR="00086226" w:rsidRDefault="00086226">
      <w:r>
        <w:t>War Production Board: authority to set priorities and production goals to control the distribution of raw materials and supplies (but starts to clash with military)</w:t>
      </w:r>
    </w:p>
    <w:p w:rsidR="00086226" w:rsidRDefault="00086226">
      <w:r>
        <w:t>Office of War Mobilization: settles arguments between different agencies</w:t>
      </w:r>
    </w:p>
    <w:p w:rsidR="00086226" w:rsidRDefault="00086226"/>
    <w:p w:rsidR="00086226" w:rsidRDefault="00086226">
      <w:r>
        <w:lastRenderedPageBreak/>
        <w:t>Building an Army</w:t>
      </w:r>
    </w:p>
    <w:p w:rsidR="00086226" w:rsidRDefault="00086226">
      <w:r>
        <w:t>After invasion of Poland, FDR expands army</w:t>
      </w:r>
    </w:p>
    <w:p w:rsidR="00086226" w:rsidRDefault="00086226">
      <w:r>
        <w:t>After France surrenders, Selective Service and Training Act (plan for first peacetime draft in American history)</w:t>
      </w:r>
    </w:p>
    <w:p w:rsidR="00086226" w:rsidRDefault="00086226">
      <w:r>
        <w:t>Basic training for military soldiers (promoted unity)</w:t>
      </w:r>
    </w:p>
    <w:p w:rsidR="00086226" w:rsidRDefault="00086226">
      <w:r>
        <w:t xml:space="preserve">Military was </w:t>
      </w:r>
      <w:proofErr w:type="gramStart"/>
      <w:r>
        <w:t>segregated,</w:t>
      </w:r>
      <w:proofErr w:type="gramEnd"/>
      <w:r>
        <w:t xml:space="preserve"> some African Americans did not understand the point of fighting if they did not have their rights</w:t>
      </w:r>
    </w:p>
    <w:p w:rsidR="00086226" w:rsidRDefault="00086226">
      <w:r>
        <w:t>Some engaged in “Double V Campaign” to fight war on two sides—Hitler and discrimination</w:t>
      </w:r>
    </w:p>
    <w:p w:rsidR="00086226" w:rsidRDefault="00086226">
      <w:r>
        <w:t>FDR began to recruit African Americans and promote Benjamin O. Davis the highest ranking African American officer to the rank of brigadier general</w:t>
      </w:r>
    </w:p>
    <w:p w:rsidR="00086226" w:rsidRDefault="00086226">
      <w:r>
        <w:t>Tuskegee Airmen: African American fighter pilots in Alabama under Davis who were sent to the Mediterranean (battle of Anzio)</w:t>
      </w:r>
    </w:p>
    <w:p w:rsidR="00E538B7" w:rsidRDefault="00E538B7">
      <w:r>
        <w:t>Truman integrates the military in 1948</w:t>
      </w:r>
    </w:p>
    <w:p w:rsidR="00E538B7" w:rsidRDefault="00E538B7"/>
    <w:p w:rsidR="00E538B7" w:rsidRDefault="00E538B7">
      <w:r>
        <w:t>Women in the Military</w:t>
      </w:r>
    </w:p>
    <w:p w:rsidR="00E538B7" w:rsidRDefault="00E538B7">
      <w:r>
        <w:t>Administrative and clerical roles in the military for women</w:t>
      </w:r>
    </w:p>
    <w:p w:rsidR="00E538B7" w:rsidRDefault="00E538B7">
      <w:proofErr w:type="spellStart"/>
      <w:r>
        <w:t>Oveta</w:t>
      </w:r>
      <w:proofErr w:type="spellEnd"/>
      <w:r>
        <w:t xml:space="preserve"> Culp Hobby is the first director of the Women’s Army </w:t>
      </w:r>
      <w:proofErr w:type="spellStart"/>
      <w:r>
        <w:t>Auxilary</w:t>
      </w:r>
      <w:proofErr w:type="spellEnd"/>
      <w:r>
        <w:t xml:space="preserve"> Corps</w:t>
      </w:r>
    </w:p>
    <w:p w:rsidR="00E538B7" w:rsidRDefault="00E538B7"/>
    <w:p w:rsidR="00E538B7" w:rsidRDefault="00E538B7">
      <w:r>
        <w:t>Legacy</w:t>
      </w:r>
    </w:p>
    <w:p w:rsidR="00E538B7" w:rsidRDefault="00E538B7">
      <w:r>
        <w:t>Military men not trained, prejudice</w:t>
      </w:r>
    </w:p>
    <w:p w:rsidR="00E538B7" w:rsidRDefault="00E538B7">
      <w:r>
        <w:t>But American suffers fewest casualties and they perform well</w:t>
      </w:r>
    </w:p>
    <w:sectPr w:rsidR="00E538B7" w:rsidSect="00772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1"/>
    <w:rsid w:val="00086226"/>
    <w:rsid w:val="00157EA0"/>
    <w:rsid w:val="001A1467"/>
    <w:rsid w:val="00272147"/>
    <w:rsid w:val="002A49A1"/>
    <w:rsid w:val="005B4CDC"/>
    <w:rsid w:val="00653D76"/>
    <w:rsid w:val="00772F4E"/>
    <w:rsid w:val="00C2503A"/>
    <w:rsid w:val="00DD1AC5"/>
    <w:rsid w:val="00E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3</cp:revision>
  <dcterms:created xsi:type="dcterms:W3CDTF">2014-02-19T20:23:00Z</dcterms:created>
  <dcterms:modified xsi:type="dcterms:W3CDTF">2016-02-02T22:14:00Z</dcterms:modified>
</cp:coreProperties>
</file>